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7586" w:rsidRPr="004A7586" w:rsidRDefault="004A7586" w:rsidP="004A7586">
      <w:pPr>
        <w:spacing w:before="100" w:beforeAutospacing="1" w:after="0" w:line="240" w:lineRule="auto"/>
        <w:jc w:val="center"/>
        <w:outlineLvl w:val="1"/>
        <w:rPr>
          <w:rFonts w:ascii="Verdana" w:eastAsia="Times New Roman" w:hAnsi="Verdana" w:cs="Times New Roman"/>
          <w:b/>
          <w:bCs/>
          <w:color w:val="800000"/>
          <w:sz w:val="36"/>
          <w:szCs w:val="36"/>
        </w:rPr>
      </w:pPr>
      <w:r w:rsidRPr="004A7586">
        <w:rPr>
          <w:rFonts w:ascii="Verdana" w:eastAsia="Times New Roman" w:hAnsi="Verdana" w:cs="Times New Roman"/>
          <w:b/>
          <w:bCs/>
          <w:color w:val="0000CC"/>
          <w:sz w:val="36"/>
          <w:szCs w:val="36"/>
        </w:rPr>
        <w:t>The Good Wife's Guide</w:t>
      </w:r>
    </w:p>
    <w:p w:rsidR="004A7586" w:rsidRPr="004A7586" w:rsidRDefault="004A7586" w:rsidP="004A7586">
      <w:pPr>
        <w:spacing w:before="75" w:after="150" w:line="240" w:lineRule="auto"/>
        <w:jc w:val="center"/>
        <w:rPr>
          <w:rFonts w:ascii="Verdana" w:eastAsia="Times New Roman" w:hAnsi="Verdana" w:cs="Times New Roman"/>
          <w:sz w:val="24"/>
          <w:szCs w:val="24"/>
        </w:rPr>
      </w:pPr>
      <w:r w:rsidRPr="004A7586">
        <w:rPr>
          <w:rFonts w:ascii="Verdana" w:eastAsia="Times New Roman" w:hAnsi="Verdana" w:cs="Times New Roman"/>
          <w:sz w:val="24"/>
          <w:szCs w:val="24"/>
        </w:rPr>
        <w:t xml:space="preserve">From </w:t>
      </w:r>
      <w:r w:rsidRPr="004A7586">
        <w:rPr>
          <w:rFonts w:ascii="Verdana" w:eastAsia="Times New Roman" w:hAnsi="Verdana" w:cs="Times New Roman"/>
          <w:i/>
          <w:iCs/>
          <w:sz w:val="24"/>
          <w:szCs w:val="24"/>
        </w:rPr>
        <w:t>Housekeeping Monthly</w:t>
      </w:r>
      <w:r>
        <w:rPr>
          <w:rFonts w:ascii="Verdana" w:eastAsia="Times New Roman" w:hAnsi="Verdana" w:cs="Times New Roman"/>
          <w:sz w:val="24"/>
          <w:szCs w:val="24"/>
        </w:rPr>
        <w:t>, 13 May, 1955.</w:t>
      </w:r>
      <w:r>
        <w:rPr>
          <w:rFonts w:ascii="Verdana" w:eastAsia="Times New Roman" w:hAnsi="Verdana" w:cs="Times New Roman"/>
          <w:sz w:val="24"/>
          <w:szCs w:val="24"/>
        </w:rPr>
        <w:br/>
      </w:r>
    </w:p>
    <w:p w:rsidR="004A7586" w:rsidRPr="004A7586" w:rsidRDefault="004A7586" w:rsidP="004A7586">
      <w:pPr>
        <w:spacing w:before="75" w:after="150" w:line="240" w:lineRule="auto"/>
        <w:jc w:val="center"/>
        <w:rPr>
          <w:rFonts w:ascii="Verdana" w:eastAsia="Times New Roman" w:hAnsi="Verdana" w:cs="Times New Roman"/>
          <w:sz w:val="24"/>
          <w:szCs w:val="24"/>
        </w:rPr>
      </w:pPr>
      <w:r>
        <w:rPr>
          <w:rFonts w:ascii="Verdana" w:eastAsia="Times New Roman" w:hAnsi="Verdana" w:cs="Times New Roman"/>
          <w:noProof/>
          <w:sz w:val="24"/>
          <w:szCs w:val="24"/>
        </w:rPr>
        <w:drawing>
          <wp:inline distT="0" distB="0" distL="0" distR="0">
            <wp:extent cx="2476500" cy="2129790"/>
            <wp:effectExtent l="0" t="0" r="0" b="3810"/>
            <wp:docPr id="1" name="Picture 1" descr="http://j-walk.com/other/goodwife/images/goodwif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j-walk.com/other/goodwife/images/goodwifes.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0" cy="2129790"/>
                    </a:xfrm>
                    <a:prstGeom prst="rect">
                      <a:avLst/>
                    </a:prstGeom>
                    <a:noFill/>
                    <a:ln>
                      <a:noFill/>
                    </a:ln>
                  </pic:spPr>
                </pic:pic>
              </a:graphicData>
            </a:graphic>
          </wp:inline>
        </w:drawing>
      </w:r>
    </w:p>
    <w:p w:rsidR="004A7586" w:rsidRPr="004A7586" w:rsidRDefault="004A7586" w:rsidP="004A7586">
      <w:pPr>
        <w:numPr>
          <w:ilvl w:val="0"/>
          <w:numId w:val="1"/>
        </w:numPr>
        <w:spacing w:after="90" w:line="240" w:lineRule="auto"/>
        <w:ind w:left="1170"/>
        <w:rPr>
          <w:rFonts w:ascii="Verdana" w:eastAsia="Times New Roman" w:hAnsi="Verdana" w:cs="Times New Roman"/>
          <w:sz w:val="24"/>
          <w:szCs w:val="24"/>
        </w:rPr>
      </w:pPr>
      <w:r w:rsidRPr="004A7586">
        <w:rPr>
          <w:rFonts w:ascii="Verdana" w:eastAsia="Times New Roman" w:hAnsi="Verdana" w:cs="Times New Roman"/>
          <w:sz w:val="24"/>
          <w:szCs w:val="24"/>
        </w:rPr>
        <w:t xml:space="preserve">Have dinner ready. Plan ahead, even the night before, to have a delicious meal ready on time for his return. This is a way of letting him know that you have </w:t>
      </w:r>
      <w:proofErr w:type="gramStart"/>
      <w:r w:rsidRPr="004A7586">
        <w:rPr>
          <w:rFonts w:ascii="Verdana" w:eastAsia="Times New Roman" w:hAnsi="Verdana" w:cs="Times New Roman"/>
          <w:sz w:val="24"/>
          <w:szCs w:val="24"/>
        </w:rPr>
        <w:t>be</w:t>
      </w:r>
      <w:proofErr w:type="gramEnd"/>
      <w:r w:rsidRPr="004A7586">
        <w:rPr>
          <w:rFonts w:ascii="Verdana" w:eastAsia="Times New Roman" w:hAnsi="Verdana" w:cs="Times New Roman"/>
          <w:sz w:val="24"/>
          <w:szCs w:val="24"/>
        </w:rPr>
        <w:t xml:space="preserve"> thinking about him and are concerned about his needs. Most men are hungry when they get home and the prospect of a good meal is part of the warm welcome needed. </w:t>
      </w:r>
    </w:p>
    <w:p w:rsidR="004A7586" w:rsidRPr="004A7586" w:rsidRDefault="004A7586" w:rsidP="004A7586">
      <w:pPr>
        <w:numPr>
          <w:ilvl w:val="0"/>
          <w:numId w:val="1"/>
        </w:numPr>
        <w:spacing w:after="90" w:line="240" w:lineRule="auto"/>
        <w:ind w:left="1170"/>
        <w:rPr>
          <w:rFonts w:ascii="Verdana" w:eastAsia="Times New Roman" w:hAnsi="Verdana" w:cs="Times New Roman"/>
          <w:sz w:val="24"/>
          <w:szCs w:val="24"/>
        </w:rPr>
      </w:pPr>
      <w:r w:rsidRPr="004A7586">
        <w:rPr>
          <w:rFonts w:ascii="Verdana" w:eastAsia="Times New Roman" w:hAnsi="Verdana" w:cs="Times New Roman"/>
          <w:sz w:val="24"/>
          <w:szCs w:val="24"/>
        </w:rPr>
        <w:t xml:space="preserve">Prepare yourself. Take 15 minutes to rest so you'll be refreshed when he arrives. Touch up your make-up, put a ribbon in your hair and be fresh-looking. He has just been with a lot of work-weary people. </w:t>
      </w:r>
      <w:bookmarkStart w:id="0" w:name="_GoBack"/>
      <w:bookmarkEnd w:id="0"/>
    </w:p>
    <w:p w:rsidR="004A7586" w:rsidRPr="004A7586" w:rsidRDefault="004A7586" w:rsidP="004A7586">
      <w:pPr>
        <w:numPr>
          <w:ilvl w:val="0"/>
          <w:numId w:val="1"/>
        </w:numPr>
        <w:spacing w:after="90" w:line="240" w:lineRule="auto"/>
        <w:ind w:left="1170"/>
        <w:rPr>
          <w:rFonts w:ascii="Verdana" w:eastAsia="Times New Roman" w:hAnsi="Verdana" w:cs="Times New Roman"/>
          <w:sz w:val="24"/>
          <w:szCs w:val="24"/>
        </w:rPr>
      </w:pPr>
      <w:r w:rsidRPr="004A7586">
        <w:rPr>
          <w:rFonts w:ascii="Verdana" w:eastAsia="Times New Roman" w:hAnsi="Verdana" w:cs="Times New Roman"/>
          <w:sz w:val="24"/>
          <w:szCs w:val="24"/>
        </w:rPr>
        <w:t xml:space="preserve">Be a little gay and a little more interesting for him. His boring day may need a lift and one of your duties is to provide it. </w:t>
      </w:r>
    </w:p>
    <w:p w:rsidR="004A7586" w:rsidRPr="004A7586" w:rsidRDefault="004A7586" w:rsidP="004A7586">
      <w:pPr>
        <w:numPr>
          <w:ilvl w:val="0"/>
          <w:numId w:val="1"/>
        </w:numPr>
        <w:spacing w:after="90" w:line="240" w:lineRule="auto"/>
        <w:ind w:left="1170"/>
        <w:rPr>
          <w:rFonts w:ascii="Verdana" w:eastAsia="Times New Roman" w:hAnsi="Verdana" w:cs="Times New Roman"/>
          <w:sz w:val="24"/>
          <w:szCs w:val="24"/>
        </w:rPr>
      </w:pPr>
      <w:r w:rsidRPr="004A7586">
        <w:rPr>
          <w:rFonts w:ascii="Verdana" w:eastAsia="Times New Roman" w:hAnsi="Verdana" w:cs="Times New Roman"/>
          <w:sz w:val="24"/>
          <w:szCs w:val="24"/>
        </w:rPr>
        <w:t xml:space="preserve">Clear away the clutter. Make one last trip through the main part of the house just before your husband arrives. Run a dust cloth over the tables. </w:t>
      </w:r>
    </w:p>
    <w:p w:rsidR="004A7586" w:rsidRPr="004A7586" w:rsidRDefault="004A7586" w:rsidP="004A7586">
      <w:pPr>
        <w:numPr>
          <w:ilvl w:val="0"/>
          <w:numId w:val="1"/>
        </w:numPr>
        <w:spacing w:after="90" w:line="240" w:lineRule="auto"/>
        <w:ind w:left="1170"/>
        <w:rPr>
          <w:rFonts w:ascii="Verdana" w:eastAsia="Times New Roman" w:hAnsi="Verdana" w:cs="Times New Roman"/>
          <w:sz w:val="24"/>
          <w:szCs w:val="24"/>
        </w:rPr>
      </w:pPr>
      <w:r w:rsidRPr="004A7586">
        <w:rPr>
          <w:rFonts w:ascii="Verdana" w:eastAsia="Times New Roman" w:hAnsi="Verdana" w:cs="Times New Roman"/>
          <w:sz w:val="24"/>
          <w:szCs w:val="24"/>
        </w:rPr>
        <w:t xml:space="preserve">During the cooler months of the year you should prepare and light a fire for him to unwind by. Your husband will feel he has reached a haven of rest and order, and it will give you a lift too. After all, catering to his comfort will provide you with immense personal satisfaction. </w:t>
      </w:r>
    </w:p>
    <w:p w:rsidR="004A7586" w:rsidRPr="004A7586" w:rsidRDefault="004A7586" w:rsidP="004A7586">
      <w:pPr>
        <w:numPr>
          <w:ilvl w:val="0"/>
          <w:numId w:val="1"/>
        </w:numPr>
        <w:spacing w:after="90" w:line="240" w:lineRule="auto"/>
        <w:ind w:left="1170"/>
        <w:rPr>
          <w:rFonts w:ascii="Verdana" w:eastAsia="Times New Roman" w:hAnsi="Verdana" w:cs="Times New Roman"/>
          <w:sz w:val="24"/>
          <w:szCs w:val="24"/>
        </w:rPr>
      </w:pPr>
      <w:r w:rsidRPr="004A7586">
        <w:rPr>
          <w:rFonts w:ascii="Verdana" w:eastAsia="Times New Roman" w:hAnsi="Verdana" w:cs="Times New Roman"/>
          <w:sz w:val="24"/>
          <w:szCs w:val="24"/>
        </w:rPr>
        <w:t xml:space="preserve">Minimize all noise. At the time of his arrival, eliminate all noise of the washer, dryer or vacuum. Encourage the children to be quiet. </w:t>
      </w:r>
    </w:p>
    <w:p w:rsidR="004A7586" w:rsidRPr="004A7586" w:rsidRDefault="004A7586" w:rsidP="004A7586">
      <w:pPr>
        <w:numPr>
          <w:ilvl w:val="0"/>
          <w:numId w:val="1"/>
        </w:numPr>
        <w:spacing w:after="90" w:line="240" w:lineRule="auto"/>
        <w:ind w:left="1170"/>
        <w:rPr>
          <w:rFonts w:ascii="Verdana" w:eastAsia="Times New Roman" w:hAnsi="Verdana" w:cs="Times New Roman"/>
          <w:sz w:val="24"/>
          <w:szCs w:val="24"/>
        </w:rPr>
      </w:pPr>
      <w:r w:rsidRPr="004A7586">
        <w:rPr>
          <w:rFonts w:ascii="Verdana" w:eastAsia="Times New Roman" w:hAnsi="Verdana" w:cs="Times New Roman"/>
          <w:sz w:val="24"/>
          <w:szCs w:val="24"/>
        </w:rPr>
        <w:t xml:space="preserve">Be happy to see him. </w:t>
      </w:r>
    </w:p>
    <w:p w:rsidR="004A7586" w:rsidRPr="004A7586" w:rsidRDefault="004A7586" w:rsidP="004A7586">
      <w:pPr>
        <w:numPr>
          <w:ilvl w:val="0"/>
          <w:numId w:val="1"/>
        </w:numPr>
        <w:spacing w:after="90" w:line="240" w:lineRule="auto"/>
        <w:ind w:left="1170"/>
        <w:rPr>
          <w:rFonts w:ascii="Verdana" w:eastAsia="Times New Roman" w:hAnsi="Verdana" w:cs="Times New Roman"/>
          <w:sz w:val="24"/>
          <w:szCs w:val="24"/>
        </w:rPr>
      </w:pPr>
      <w:r w:rsidRPr="004A7586">
        <w:rPr>
          <w:rFonts w:ascii="Verdana" w:eastAsia="Times New Roman" w:hAnsi="Verdana" w:cs="Times New Roman"/>
          <w:sz w:val="24"/>
          <w:szCs w:val="24"/>
        </w:rPr>
        <w:t xml:space="preserve">Greet him with a warm smile and show sincerity in your desire to please him. </w:t>
      </w:r>
    </w:p>
    <w:p w:rsidR="004A7586" w:rsidRPr="004A7586" w:rsidRDefault="004A7586" w:rsidP="004A7586">
      <w:pPr>
        <w:numPr>
          <w:ilvl w:val="0"/>
          <w:numId w:val="1"/>
        </w:numPr>
        <w:spacing w:after="90" w:line="240" w:lineRule="auto"/>
        <w:ind w:left="1170"/>
        <w:rPr>
          <w:rFonts w:ascii="Verdana" w:eastAsia="Times New Roman" w:hAnsi="Verdana" w:cs="Times New Roman"/>
          <w:sz w:val="24"/>
          <w:szCs w:val="24"/>
        </w:rPr>
      </w:pPr>
      <w:r w:rsidRPr="004A7586">
        <w:rPr>
          <w:rFonts w:ascii="Verdana" w:eastAsia="Times New Roman" w:hAnsi="Verdana" w:cs="Times New Roman"/>
          <w:sz w:val="24"/>
          <w:szCs w:val="24"/>
        </w:rPr>
        <w:t>Listen to him. You may have a dozen important things to tell him, but the moment of his arrival is not the time. Let him talk first - remember</w:t>
      </w:r>
      <w:proofErr w:type="gramStart"/>
      <w:r w:rsidRPr="004A7586">
        <w:rPr>
          <w:rFonts w:ascii="Verdana" w:eastAsia="Times New Roman" w:hAnsi="Verdana" w:cs="Times New Roman"/>
          <w:sz w:val="24"/>
          <w:szCs w:val="24"/>
        </w:rPr>
        <w:t>,</w:t>
      </w:r>
      <w:proofErr w:type="gramEnd"/>
      <w:r w:rsidRPr="004A7586">
        <w:rPr>
          <w:rFonts w:ascii="Verdana" w:eastAsia="Times New Roman" w:hAnsi="Verdana" w:cs="Times New Roman"/>
          <w:sz w:val="24"/>
          <w:szCs w:val="24"/>
        </w:rPr>
        <w:t xml:space="preserve"> his topics of conversation are more important than yours. </w:t>
      </w:r>
    </w:p>
    <w:p w:rsidR="004A7586" w:rsidRPr="004A7586" w:rsidRDefault="004A7586" w:rsidP="004A7586">
      <w:pPr>
        <w:numPr>
          <w:ilvl w:val="0"/>
          <w:numId w:val="1"/>
        </w:numPr>
        <w:spacing w:after="90" w:line="240" w:lineRule="auto"/>
        <w:ind w:left="1170"/>
        <w:rPr>
          <w:rFonts w:ascii="Verdana" w:eastAsia="Times New Roman" w:hAnsi="Verdana" w:cs="Times New Roman"/>
          <w:sz w:val="24"/>
          <w:szCs w:val="24"/>
        </w:rPr>
      </w:pPr>
      <w:r w:rsidRPr="004A7586">
        <w:rPr>
          <w:rFonts w:ascii="Verdana" w:eastAsia="Times New Roman" w:hAnsi="Verdana" w:cs="Times New Roman"/>
          <w:sz w:val="24"/>
          <w:szCs w:val="24"/>
        </w:rPr>
        <w:t xml:space="preserve">Don't greet him with complaints and problems. </w:t>
      </w:r>
    </w:p>
    <w:p w:rsidR="004A7586" w:rsidRPr="004A7586" w:rsidRDefault="004A7586" w:rsidP="004A7586">
      <w:pPr>
        <w:numPr>
          <w:ilvl w:val="0"/>
          <w:numId w:val="1"/>
        </w:numPr>
        <w:spacing w:after="90" w:line="240" w:lineRule="auto"/>
        <w:ind w:left="1170"/>
        <w:rPr>
          <w:rFonts w:ascii="Verdana" w:eastAsia="Times New Roman" w:hAnsi="Verdana" w:cs="Times New Roman"/>
          <w:sz w:val="24"/>
          <w:szCs w:val="24"/>
        </w:rPr>
      </w:pPr>
      <w:r w:rsidRPr="004A7586">
        <w:rPr>
          <w:rFonts w:ascii="Verdana" w:eastAsia="Times New Roman" w:hAnsi="Verdana" w:cs="Times New Roman"/>
          <w:sz w:val="24"/>
          <w:szCs w:val="24"/>
        </w:rPr>
        <w:t xml:space="preserve">Don't complain if he's late for dinner or even if he stays out all night. Count this as minor compared to what he might have gone through at work. </w:t>
      </w:r>
    </w:p>
    <w:p w:rsidR="004A7586" w:rsidRPr="004A7586" w:rsidRDefault="004A7586" w:rsidP="004A7586">
      <w:pPr>
        <w:numPr>
          <w:ilvl w:val="0"/>
          <w:numId w:val="1"/>
        </w:numPr>
        <w:spacing w:after="90" w:line="240" w:lineRule="auto"/>
        <w:ind w:left="1170"/>
        <w:rPr>
          <w:rFonts w:ascii="Verdana" w:eastAsia="Times New Roman" w:hAnsi="Verdana" w:cs="Times New Roman"/>
          <w:sz w:val="24"/>
          <w:szCs w:val="24"/>
        </w:rPr>
      </w:pPr>
      <w:r w:rsidRPr="004A7586">
        <w:rPr>
          <w:rFonts w:ascii="Verdana" w:eastAsia="Times New Roman" w:hAnsi="Verdana" w:cs="Times New Roman"/>
          <w:sz w:val="24"/>
          <w:szCs w:val="24"/>
        </w:rPr>
        <w:t xml:space="preserve">Make him comfortable. Have him lean back in a comfortable chair or lie him down in the bedroom. Have a cool or warm drink ready for him. </w:t>
      </w:r>
    </w:p>
    <w:p w:rsidR="004A7586" w:rsidRPr="004A7586" w:rsidRDefault="004A7586" w:rsidP="004A7586">
      <w:pPr>
        <w:numPr>
          <w:ilvl w:val="0"/>
          <w:numId w:val="1"/>
        </w:numPr>
        <w:spacing w:after="90" w:line="240" w:lineRule="auto"/>
        <w:ind w:left="1170"/>
        <w:rPr>
          <w:rFonts w:ascii="Verdana" w:eastAsia="Times New Roman" w:hAnsi="Verdana" w:cs="Times New Roman"/>
          <w:sz w:val="24"/>
          <w:szCs w:val="24"/>
        </w:rPr>
      </w:pPr>
      <w:r w:rsidRPr="004A7586">
        <w:rPr>
          <w:rFonts w:ascii="Verdana" w:eastAsia="Times New Roman" w:hAnsi="Verdana" w:cs="Times New Roman"/>
          <w:sz w:val="24"/>
          <w:szCs w:val="24"/>
        </w:rPr>
        <w:lastRenderedPageBreak/>
        <w:t xml:space="preserve">Arrange his pillow and offer to take off his shoes. Speak in a low, soothing and pleasant voice. </w:t>
      </w:r>
    </w:p>
    <w:p w:rsidR="004A7586" w:rsidRPr="004A7586" w:rsidRDefault="004A7586" w:rsidP="004A7586">
      <w:pPr>
        <w:numPr>
          <w:ilvl w:val="0"/>
          <w:numId w:val="1"/>
        </w:numPr>
        <w:spacing w:after="90" w:line="240" w:lineRule="auto"/>
        <w:ind w:left="1170"/>
        <w:rPr>
          <w:rFonts w:ascii="Verdana" w:eastAsia="Times New Roman" w:hAnsi="Verdana" w:cs="Times New Roman"/>
          <w:sz w:val="24"/>
          <w:szCs w:val="24"/>
        </w:rPr>
      </w:pPr>
      <w:r w:rsidRPr="004A7586">
        <w:rPr>
          <w:rFonts w:ascii="Verdana" w:eastAsia="Times New Roman" w:hAnsi="Verdana" w:cs="Times New Roman"/>
          <w:sz w:val="24"/>
          <w:szCs w:val="24"/>
        </w:rPr>
        <w:t xml:space="preserve">Don't ask him questions about his actions or question his judgment or integrity. Remember, he is the master of the house and as such will always exercise his will with fairness and truthfulness. You have no right to question him. </w:t>
      </w:r>
    </w:p>
    <w:p w:rsidR="004A7586" w:rsidRPr="004A7586" w:rsidRDefault="004A7586" w:rsidP="004A7586">
      <w:pPr>
        <w:numPr>
          <w:ilvl w:val="0"/>
          <w:numId w:val="1"/>
        </w:numPr>
        <w:spacing w:after="90" w:line="240" w:lineRule="auto"/>
        <w:ind w:left="1170"/>
        <w:rPr>
          <w:rFonts w:ascii="Verdana" w:eastAsia="Times New Roman" w:hAnsi="Verdana" w:cs="Times New Roman"/>
          <w:sz w:val="24"/>
          <w:szCs w:val="24"/>
        </w:rPr>
      </w:pPr>
      <w:r w:rsidRPr="004A7586">
        <w:rPr>
          <w:rFonts w:ascii="Verdana" w:eastAsia="Times New Roman" w:hAnsi="Verdana" w:cs="Times New Roman"/>
          <w:sz w:val="24"/>
          <w:szCs w:val="24"/>
        </w:rPr>
        <w:t xml:space="preserve">A good wife always knows her place. </w:t>
      </w:r>
    </w:p>
    <w:p w:rsidR="00ED6622" w:rsidRDefault="00ED6622"/>
    <w:sectPr w:rsidR="00ED6622" w:rsidSect="004A758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1D37F1"/>
    <w:multiLevelType w:val="multilevel"/>
    <w:tmpl w:val="D4C05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7586"/>
    <w:rsid w:val="004A7586"/>
    <w:rsid w:val="00ED66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4A7586"/>
    <w:pPr>
      <w:spacing w:before="100" w:beforeAutospacing="1" w:after="0" w:line="240" w:lineRule="auto"/>
      <w:outlineLvl w:val="1"/>
    </w:pPr>
    <w:rPr>
      <w:rFonts w:ascii="Verdana" w:eastAsia="Times New Roman" w:hAnsi="Verdana" w:cs="Times New Roman"/>
      <w:b/>
      <w:bCs/>
      <w:color w:val="800000"/>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A7586"/>
    <w:rPr>
      <w:rFonts w:ascii="Verdana" w:eastAsia="Times New Roman" w:hAnsi="Verdana" w:cs="Times New Roman"/>
      <w:b/>
      <w:bCs/>
      <w:color w:val="800000"/>
      <w:sz w:val="36"/>
      <w:szCs w:val="36"/>
    </w:rPr>
  </w:style>
  <w:style w:type="character" w:styleId="Hyperlink">
    <w:name w:val="Hyperlink"/>
    <w:basedOn w:val="DefaultParagraphFont"/>
    <w:uiPriority w:val="99"/>
    <w:semiHidden/>
    <w:unhideWhenUsed/>
    <w:rsid w:val="004A7586"/>
    <w:rPr>
      <w:rFonts w:ascii="Verdana" w:hAnsi="Verdana" w:hint="default"/>
      <w:b/>
      <w:bCs/>
      <w:color w:val="000080"/>
      <w:sz w:val="24"/>
      <w:szCs w:val="24"/>
      <w:u w:val="single"/>
    </w:rPr>
  </w:style>
  <w:style w:type="paragraph" w:styleId="NormalWeb">
    <w:name w:val="Normal (Web)"/>
    <w:basedOn w:val="Normal"/>
    <w:uiPriority w:val="99"/>
    <w:semiHidden/>
    <w:unhideWhenUsed/>
    <w:rsid w:val="004A7586"/>
    <w:pPr>
      <w:spacing w:before="75" w:after="150" w:line="240" w:lineRule="auto"/>
    </w:pPr>
    <w:rPr>
      <w:rFonts w:ascii="Verdana" w:eastAsia="Times New Roman" w:hAnsi="Verdana" w:cs="Times New Roman"/>
      <w:sz w:val="24"/>
      <w:szCs w:val="24"/>
    </w:rPr>
  </w:style>
  <w:style w:type="paragraph" w:styleId="BalloonText">
    <w:name w:val="Balloon Text"/>
    <w:basedOn w:val="Normal"/>
    <w:link w:val="BalloonTextChar"/>
    <w:uiPriority w:val="99"/>
    <w:semiHidden/>
    <w:unhideWhenUsed/>
    <w:rsid w:val="004A75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758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4A7586"/>
    <w:pPr>
      <w:spacing w:before="100" w:beforeAutospacing="1" w:after="0" w:line="240" w:lineRule="auto"/>
      <w:outlineLvl w:val="1"/>
    </w:pPr>
    <w:rPr>
      <w:rFonts w:ascii="Verdana" w:eastAsia="Times New Roman" w:hAnsi="Verdana" w:cs="Times New Roman"/>
      <w:b/>
      <w:bCs/>
      <w:color w:val="800000"/>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A7586"/>
    <w:rPr>
      <w:rFonts w:ascii="Verdana" w:eastAsia="Times New Roman" w:hAnsi="Verdana" w:cs="Times New Roman"/>
      <w:b/>
      <w:bCs/>
      <w:color w:val="800000"/>
      <w:sz w:val="36"/>
      <w:szCs w:val="36"/>
    </w:rPr>
  </w:style>
  <w:style w:type="character" w:styleId="Hyperlink">
    <w:name w:val="Hyperlink"/>
    <w:basedOn w:val="DefaultParagraphFont"/>
    <w:uiPriority w:val="99"/>
    <w:semiHidden/>
    <w:unhideWhenUsed/>
    <w:rsid w:val="004A7586"/>
    <w:rPr>
      <w:rFonts w:ascii="Verdana" w:hAnsi="Verdana" w:hint="default"/>
      <w:b/>
      <w:bCs/>
      <w:color w:val="000080"/>
      <w:sz w:val="24"/>
      <w:szCs w:val="24"/>
      <w:u w:val="single"/>
    </w:rPr>
  </w:style>
  <w:style w:type="paragraph" w:styleId="NormalWeb">
    <w:name w:val="Normal (Web)"/>
    <w:basedOn w:val="Normal"/>
    <w:uiPriority w:val="99"/>
    <w:semiHidden/>
    <w:unhideWhenUsed/>
    <w:rsid w:val="004A7586"/>
    <w:pPr>
      <w:spacing w:before="75" w:after="150" w:line="240" w:lineRule="auto"/>
    </w:pPr>
    <w:rPr>
      <w:rFonts w:ascii="Verdana" w:eastAsia="Times New Roman" w:hAnsi="Verdana" w:cs="Times New Roman"/>
      <w:sz w:val="24"/>
      <w:szCs w:val="24"/>
    </w:rPr>
  </w:style>
  <w:style w:type="paragraph" w:styleId="BalloonText">
    <w:name w:val="Balloon Text"/>
    <w:basedOn w:val="Normal"/>
    <w:link w:val="BalloonTextChar"/>
    <w:uiPriority w:val="99"/>
    <w:semiHidden/>
    <w:unhideWhenUsed/>
    <w:rsid w:val="004A75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758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1854193">
      <w:bodyDiv w:val="1"/>
      <w:marLeft w:val="45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341</Words>
  <Characters>1948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Issaquah School District 411</Company>
  <LinksUpToDate>false</LinksUpToDate>
  <CharactersWithSpaces>2285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woldendorpk</dc:creator>
  <cp:keywords/>
  <dc:description/>
  <cp:lastModifiedBy>woldendorpk</cp:lastModifiedBy>
  <cp:revision>1</cp:revision>
  <dcterms:created xsi:type="dcterms:W3CDTF">2013-03-18T14:05:00Z</dcterms:created>
  <dcterms:modified xsi:type="dcterms:W3CDTF">2013-03-18T14:06:00Z</dcterms:modified>
</cp:coreProperties>
</file>